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E4E4" w14:textId="77777777" w:rsidR="00605F94" w:rsidRPr="00E11265" w:rsidRDefault="00605F94" w:rsidP="00605F9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</w:pPr>
      <w:r w:rsidRPr="00E11265"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  <w:t>News Release</w:t>
      </w:r>
    </w:p>
    <w:p w14:paraId="6F2CD452" w14:textId="77777777" w:rsidR="00605F94" w:rsidRPr="00E11265" w:rsidRDefault="00605F94" w:rsidP="00605F9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</w:pPr>
      <w:r w:rsidRPr="00E11265"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  <w:t>For Immediate Release</w:t>
      </w:r>
    </w:p>
    <w:p w14:paraId="25DA314C" w14:textId="77777777" w:rsidR="00605F94" w:rsidRPr="00E11265" w:rsidRDefault="00605F94" w:rsidP="00605F9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</w:pPr>
      <w:r w:rsidRPr="00E11265"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  <w:t>23 April 2024</w:t>
      </w:r>
    </w:p>
    <w:p w14:paraId="3EA1EC7A" w14:textId="77777777" w:rsidR="00605F94" w:rsidRPr="00E11265" w:rsidRDefault="00605F94" w:rsidP="00605F9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kern w:val="0"/>
          <w:sz w:val="24"/>
          <w:szCs w:val="24"/>
        </w:rPr>
      </w:pPr>
    </w:p>
    <w:p w14:paraId="76F896BD" w14:textId="17985BB6" w:rsidR="00E11265" w:rsidRDefault="003354CA" w:rsidP="00E11265">
      <w:pPr>
        <w:pStyle w:val="NormalWeb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Highlights from </w:t>
      </w:r>
      <w:r w:rsidR="009919CA">
        <w:rPr>
          <w:rFonts w:ascii="Calibri" w:hAnsi="Calibri" w:cs="Calibri"/>
          <w:b/>
          <w:bCs/>
          <w:color w:val="000000"/>
        </w:rPr>
        <w:t xml:space="preserve">the </w:t>
      </w:r>
      <w:r w:rsidR="00D64524">
        <w:rPr>
          <w:rFonts w:ascii="Calibri" w:hAnsi="Calibri" w:cs="Calibri"/>
          <w:b/>
          <w:bCs/>
          <w:color w:val="000000"/>
        </w:rPr>
        <w:t xml:space="preserve">2024 </w:t>
      </w:r>
      <w:r w:rsidR="00E11265" w:rsidRPr="00E11265">
        <w:rPr>
          <w:rFonts w:ascii="Calibri" w:hAnsi="Calibri" w:cs="Calibri"/>
          <w:b/>
          <w:bCs/>
          <w:color w:val="000000"/>
        </w:rPr>
        <w:t>South Coast</w:t>
      </w:r>
      <w:r w:rsidR="002F50DF">
        <w:rPr>
          <w:rFonts w:ascii="Calibri" w:hAnsi="Calibri" w:cs="Calibri"/>
          <w:b/>
          <w:bCs/>
          <w:color w:val="000000"/>
        </w:rPr>
        <w:t xml:space="preserve"> </w:t>
      </w:r>
      <w:r w:rsidR="00E11265" w:rsidRPr="00E11265">
        <w:rPr>
          <w:rFonts w:ascii="Calibri" w:hAnsi="Calibri" w:cs="Calibri"/>
          <w:b/>
          <w:bCs/>
          <w:color w:val="000000"/>
        </w:rPr>
        <w:t xml:space="preserve">&amp; Green Tech </w:t>
      </w:r>
      <w:r w:rsidR="002F50DF">
        <w:rPr>
          <w:rFonts w:ascii="Calibri" w:hAnsi="Calibri" w:cs="Calibri"/>
          <w:b/>
          <w:bCs/>
          <w:color w:val="000000"/>
        </w:rPr>
        <w:t xml:space="preserve">Boat </w:t>
      </w:r>
      <w:r w:rsidR="00D64524">
        <w:rPr>
          <w:rFonts w:ascii="Calibri" w:hAnsi="Calibri" w:cs="Calibri"/>
          <w:b/>
          <w:bCs/>
          <w:color w:val="000000"/>
        </w:rPr>
        <w:t>Show</w:t>
      </w:r>
      <w:r>
        <w:rPr>
          <w:rFonts w:ascii="Calibri" w:hAnsi="Calibri" w:cs="Calibri"/>
          <w:b/>
          <w:bCs/>
          <w:color w:val="000000"/>
        </w:rPr>
        <w:t>: S</w:t>
      </w:r>
      <w:r w:rsidR="00D64524">
        <w:rPr>
          <w:rFonts w:ascii="Calibri" w:hAnsi="Calibri" w:cs="Calibri"/>
          <w:b/>
          <w:bCs/>
          <w:color w:val="000000"/>
        </w:rPr>
        <w:t xml:space="preserve">tandout debuts, sustainable innovation, </w:t>
      </w:r>
      <w:r w:rsidR="00E11265" w:rsidRPr="00E11265">
        <w:rPr>
          <w:rFonts w:ascii="Calibri" w:hAnsi="Calibri" w:cs="Calibri"/>
          <w:b/>
          <w:bCs/>
          <w:color w:val="000000"/>
        </w:rPr>
        <w:t>an</w:t>
      </w:r>
      <w:r w:rsidR="00D64524">
        <w:rPr>
          <w:rFonts w:ascii="Calibri" w:hAnsi="Calibri" w:cs="Calibri"/>
          <w:b/>
          <w:bCs/>
          <w:color w:val="000000"/>
        </w:rPr>
        <w:t xml:space="preserve">d </w:t>
      </w:r>
      <w:r w:rsidR="00EA7BCE">
        <w:rPr>
          <w:rFonts w:ascii="Calibri" w:hAnsi="Calibri" w:cs="Calibri"/>
          <w:b/>
          <w:bCs/>
          <w:color w:val="000000"/>
        </w:rPr>
        <w:t>an iconic</w:t>
      </w:r>
      <w:r w:rsidR="00E11265" w:rsidRPr="00E11265">
        <w:rPr>
          <w:rFonts w:ascii="Calibri" w:hAnsi="Calibri" w:cs="Calibri"/>
          <w:b/>
          <w:bCs/>
          <w:color w:val="000000"/>
        </w:rPr>
        <w:t xml:space="preserve"> homecoming</w:t>
      </w:r>
    </w:p>
    <w:p w14:paraId="39BBC626" w14:textId="28793A80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The South Coast &amp; Green Tech </w:t>
      </w:r>
      <w:r w:rsidR="002F50DF">
        <w:rPr>
          <w:rFonts w:ascii="Calibri" w:hAnsi="Calibri" w:cs="Calibri"/>
          <w:color w:val="000000"/>
        </w:rPr>
        <w:t xml:space="preserve">Boat </w:t>
      </w:r>
      <w:r w:rsidRPr="00E11265">
        <w:rPr>
          <w:rFonts w:ascii="Calibri" w:hAnsi="Calibri" w:cs="Calibri"/>
          <w:color w:val="000000"/>
        </w:rPr>
        <w:t>Show, one of the largest regional boat shows in the UK, concluded its highly successful three-day event last weekend (Sunday, April 21) at MDL’s Ocean Village Marina in Southampton. The Lord Mayor and Sheriff of Southampton, Cllr Valeri</w:t>
      </w:r>
      <w:r w:rsidR="002F50DF">
        <w:rPr>
          <w:rFonts w:ascii="Calibri" w:hAnsi="Calibri" w:cs="Calibri"/>
          <w:color w:val="000000"/>
        </w:rPr>
        <w:t>e</w:t>
      </w:r>
      <w:r w:rsidRPr="00E11265">
        <w:rPr>
          <w:rFonts w:ascii="Calibri" w:hAnsi="Calibri" w:cs="Calibri"/>
          <w:color w:val="000000"/>
        </w:rPr>
        <w:t xml:space="preserve"> Laurent, officially opened the show </w:t>
      </w:r>
      <w:r w:rsidR="00506BE5">
        <w:rPr>
          <w:rFonts w:ascii="Calibri" w:hAnsi="Calibri" w:cs="Calibri"/>
          <w:color w:val="000000"/>
        </w:rPr>
        <w:t xml:space="preserve">while </w:t>
      </w:r>
      <w:r w:rsidRPr="00E11265">
        <w:rPr>
          <w:rFonts w:ascii="Calibri" w:hAnsi="Calibri" w:cs="Calibri"/>
          <w:color w:val="000000"/>
        </w:rPr>
        <w:t>underscoring its importance to the businesses it attracts. </w:t>
      </w:r>
    </w:p>
    <w:p w14:paraId="73AD7273" w14:textId="6341F759" w:rsidR="00E11265" w:rsidRPr="00E11265" w:rsidRDefault="00506BE5" w:rsidP="00E1126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the increasing footfall and popularity of the show, Tim Mayer, Sales and Marketing Director of MDL,</w:t>
      </w:r>
      <w:r w:rsidR="00E11265" w:rsidRPr="00E11265">
        <w:rPr>
          <w:rFonts w:ascii="Calibri" w:hAnsi="Calibri" w:cs="Calibri"/>
          <w:color w:val="000000"/>
        </w:rPr>
        <w:t xml:space="preserve"> </w:t>
      </w:r>
      <w:r w:rsidR="00AD7803">
        <w:rPr>
          <w:rFonts w:ascii="Calibri" w:hAnsi="Calibri" w:cs="Calibri"/>
          <w:color w:val="000000"/>
        </w:rPr>
        <w:t>comments</w:t>
      </w:r>
      <w:r w:rsidR="00E11265" w:rsidRPr="00E11265">
        <w:rPr>
          <w:rFonts w:ascii="Calibri" w:hAnsi="Calibri" w:cs="Calibri"/>
          <w:color w:val="000000"/>
        </w:rPr>
        <w:t xml:space="preserve">: “The best bit </w:t>
      </w:r>
      <w:r w:rsidR="008543A8">
        <w:rPr>
          <w:rFonts w:ascii="Calibri" w:hAnsi="Calibri" w:cs="Calibri"/>
          <w:color w:val="000000"/>
        </w:rPr>
        <w:t xml:space="preserve">of the show </w:t>
      </w:r>
      <w:r w:rsidR="00E11265" w:rsidRPr="00E11265">
        <w:rPr>
          <w:rFonts w:ascii="Calibri" w:hAnsi="Calibri" w:cs="Calibri"/>
          <w:color w:val="000000"/>
        </w:rPr>
        <w:t>for me is speaking to businesses that have been coming from the start and have seen their businesses grow over the years.”</w:t>
      </w:r>
    </w:p>
    <w:p w14:paraId="11A0717D" w14:textId="7847D86F" w:rsidR="00D74920" w:rsidRDefault="00506BE5" w:rsidP="00E1126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show attracted around</w:t>
      </w:r>
      <w:r w:rsidR="00E11265" w:rsidRPr="00E11265">
        <w:rPr>
          <w:rFonts w:ascii="Calibri" w:hAnsi="Calibri" w:cs="Calibri"/>
          <w:color w:val="000000"/>
        </w:rPr>
        <w:t xml:space="preserve"> 4,000 visitors across the three days</w:t>
      </w:r>
      <w:r w:rsidR="003B53A1">
        <w:rPr>
          <w:rFonts w:ascii="Calibri" w:hAnsi="Calibri" w:cs="Calibri"/>
          <w:color w:val="000000"/>
        </w:rPr>
        <w:t>. It</w:t>
      </w:r>
      <w:r w:rsidR="00E11265" w:rsidRPr="00E11265">
        <w:rPr>
          <w:rFonts w:ascii="Calibri" w:hAnsi="Calibri" w:cs="Calibri"/>
          <w:color w:val="000000"/>
        </w:rPr>
        <w:t xml:space="preserve"> featured an impressive </w:t>
      </w:r>
      <w:r w:rsidR="00E11265" w:rsidRPr="003661EE">
        <w:rPr>
          <w:rFonts w:ascii="Calibri" w:hAnsi="Calibri" w:cs="Calibri"/>
          <w:color w:val="000000"/>
        </w:rPr>
        <w:t>line</w:t>
      </w:r>
      <w:r w:rsidR="00BA3DA3">
        <w:rPr>
          <w:rFonts w:ascii="Calibri" w:hAnsi="Calibri" w:cs="Calibri"/>
          <w:color w:val="000000"/>
        </w:rPr>
        <w:t>-</w:t>
      </w:r>
      <w:r w:rsidR="00E11265" w:rsidRPr="003661EE">
        <w:rPr>
          <w:rFonts w:ascii="Calibri" w:hAnsi="Calibri" w:cs="Calibri"/>
          <w:color w:val="000000"/>
        </w:rPr>
        <w:t xml:space="preserve">up of global power, sail, and electric boating brands alongside an extensive range of </w:t>
      </w:r>
      <w:r w:rsidR="003661EE" w:rsidRPr="003661EE">
        <w:rPr>
          <w:rFonts w:ascii="Calibri" w:hAnsi="Calibri" w:cs="Calibri"/>
          <w:color w:val="000000"/>
        </w:rPr>
        <w:t>marine products, including electronics, covers, upholstery and bedding</w:t>
      </w:r>
      <w:r w:rsidR="00FF6666" w:rsidRPr="003661EE">
        <w:rPr>
          <w:rFonts w:ascii="Calibri" w:hAnsi="Calibri" w:cs="Calibri"/>
          <w:color w:val="000000"/>
        </w:rPr>
        <w:t>.</w:t>
      </w:r>
      <w:r w:rsidR="00FF6666">
        <w:rPr>
          <w:rFonts w:ascii="Calibri" w:hAnsi="Calibri" w:cs="Calibri"/>
          <w:color w:val="000000"/>
        </w:rPr>
        <w:t xml:space="preserve"> </w:t>
      </w:r>
    </w:p>
    <w:p w14:paraId="600C8D07" w14:textId="7293058E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With more than </w:t>
      </w:r>
      <w:r w:rsidR="003661EE">
        <w:rPr>
          <w:rFonts w:ascii="Calibri" w:hAnsi="Calibri" w:cs="Calibri"/>
          <w:color w:val="000000"/>
        </w:rPr>
        <w:t>100</w:t>
      </w:r>
      <w:r w:rsidRPr="00E11265">
        <w:rPr>
          <w:rFonts w:ascii="Calibri" w:hAnsi="Calibri" w:cs="Calibri"/>
          <w:color w:val="000000"/>
        </w:rPr>
        <w:t xml:space="preserve"> boats and over </w:t>
      </w:r>
      <w:r w:rsidR="003661EE">
        <w:rPr>
          <w:rFonts w:ascii="Calibri" w:hAnsi="Calibri" w:cs="Calibri"/>
          <w:color w:val="000000"/>
        </w:rPr>
        <w:t>70</w:t>
      </w:r>
      <w:r w:rsidRPr="00E11265">
        <w:rPr>
          <w:rFonts w:ascii="Calibri" w:hAnsi="Calibri" w:cs="Calibri"/>
          <w:color w:val="000000"/>
        </w:rPr>
        <w:t xml:space="preserve"> exhibitors, attendees </w:t>
      </w:r>
      <w:r w:rsidR="00EB01C3">
        <w:rPr>
          <w:rFonts w:ascii="Calibri" w:hAnsi="Calibri" w:cs="Calibri"/>
          <w:color w:val="000000"/>
        </w:rPr>
        <w:t xml:space="preserve">also </w:t>
      </w:r>
      <w:r w:rsidRPr="00E11265">
        <w:rPr>
          <w:rFonts w:ascii="Calibri" w:hAnsi="Calibri" w:cs="Calibri"/>
          <w:color w:val="000000"/>
        </w:rPr>
        <w:t>had the opportunity to view vessels that had never been seen in the UK before, including the world debut of the Hardy 50</w:t>
      </w:r>
      <w:r w:rsidR="008D16CD">
        <w:rPr>
          <w:rFonts w:ascii="Calibri" w:hAnsi="Calibri" w:cs="Calibri"/>
          <w:color w:val="000000"/>
        </w:rPr>
        <w:t>D</w:t>
      </w:r>
      <w:r w:rsidRPr="00E11265">
        <w:rPr>
          <w:rFonts w:ascii="Calibri" w:hAnsi="Calibri" w:cs="Calibri"/>
          <w:color w:val="000000"/>
        </w:rPr>
        <w:t>S and the Virtue V10 Top. </w:t>
      </w:r>
    </w:p>
    <w:p w14:paraId="61FA705B" w14:textId="0DD76F61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All registered visitors </w:t>
      </w:r>
      <w:r w:rsidR="00EB01C3">
        <w:rPr>
          <w:rFonts w:ascii="Calibri" w:hAnsi="Calibri" w:cs="Calibri"/>
          <w:color w:val="000000"/>
        </w:rPr>
        <w:t xml:space="preserve">to the show </w:t>
      </w:r>
      <w:r w:rsidRPr="00E11265">
        <w:rPr>
          <w:rFonts w:ascii="Calibri" w:hAnsi="Calibri" w:cs="Calibri"/>
          <w:color w:val="000000"/>
        </w:rPr>
        <w:t xml:space="preserve">were automatically entered into a free prize draw for </w:t>
      </w:r>
      <w:proofErr w:type="spellStart"/>
      <w:r w:rsidRPr="00E11265">
        <w:rPr>
          <w:rFonts w:ascii="Calibri" w:hAnsi="Calibri" w:cs="Calibri"/>
          <w:color w:val="000000"/>
        </w:rPr>
        <w:t>Raymarine</w:t>
      </w:r>
      <w:proofErr w:type="spellEnd"/>
      <w:r w:rsidRPr="00E11265">
        <w:rPr>
          <w:rFonts w:ascii="Calibri" w:hAnsi="Calibri" w:cs="Calibri"/>
          <w:color w:val="000000"/>
        </w:rPr>
        <w:t xml:space="preserve"> equipment worth nearly £3,000, thanks to their role as headline sponsors. Richard Marsden, </w:t>
      </w:r>
      <w:proofErr w:type="spellStart"/>
      <w:r w:rsidRPr="00E11265">
        <w:rPr>
          <w:rFonts w:ascii="Calibri" w:hAnsi="Calibri" w:cs="Calibri"/>
          <w:color w:val="000000"/>
        </w:rPr>
        <w:t>Raymarine</w:t>
      </w:r>
      <w:proofErr w:type="spellEnd"/>
      <w:r w:rsidRPr="00E11265">
        <w:rPr>
          <w:rFonts w:ascii="Calibri" w:hAnsi="Calibri" w:cs="Calibri"/>
          <w:color w:val="000000"/>
        </w:rPr>
        <w:t xml:space="preserve"> UK Sales Manager, </w:t>
      </w:r>
      <w:r w:rsidR="00EB01C3">
        <w:rPr>
          <w:rFonts w:ascii="Calibri" w:hAnsi="Calibri" w:cs="Calibri"/>
          <w:color w:val="000000"/>
        </w:rPr>
        <w:t>comments</w:t>
      </w:r>
      <w:r w:rsidRPr="00E11265">
        <w:rPr>
          <w:rFonts w:ascii="Calibri" w:hAnsi="Calibri" w:cs="Calibri"/>
          <w:color w:val="000000"/>
        </w:rPr>
        <w:t>: “We were thrilled to return as headline sponsor of the South Coast &amp; Green Tech Boat Show 2024</w:t>
      </w:r>
      <w:r w:rsidR="003B53A1">
        <w:rPr>
          <w:rFonts w:ascii="Calibri" w:hAnsi="Calibri" w:cs="Calibri"/>
          <w:color w:val="000000"/>
        </w:rPr>
        <w:t xml:space="preserve"> - i</w:t>
      </w:r>
      <w:r w:rsidR="00AE09F3">
        <w:rPr>
          <w:rFonts w:ascii="Calibri" w:hAnsi="Calibri" w:cs="Calibri"/>
          <w:color w:val="000000"/>
        </w:rPr>
        <w:t>t has been getting better and better each year</w:t>
      </w:r>
      <w:r w:rsidR="003B53A1">
        <w:rPr>
          <w:rFonts w:ascii="Calibri" w:hAnsi="Calibri" w:cs="Calibri"/>
          <w:color w:val="000000"/>
        </w:rPr>
        <w:t>. T</w:t>
      </w:r>
      <w:r w:rsidRPr="00E11265">
        <w:rPr>
          <w:rFonts w:ascii="Calibri" w:hAnsi="Calibri" w:cs="Calibri"/>
          <w:color w:val="000000"/>
        </w:rPr>
        <w:t>he success of the show is a testament to the enduring passion for boating in our vibrant community</w:t>
      </w:r>
      <w:r w:rsidR="003B53A1">
        <w:rPr>
          <w:rFonts w:ascii="Calibri" w:hAnsi="Calibri" w:cs="Calibri"/>
          <w:color w:val="000000"/>
        </w:rPr>
        <w:t>, and it</w:t>
      </w:r>
      <w:r w:rsidRPr="00E11265">
        <w:rPr>
          <w:rFonts w:ascii="Calibri" w:hAnsi="Calibri" w:cs="Calibri"/>
          <w:color w:val="000000"/>
        </w:rPr>
        <w:t xml:space="preserve"> was nice to catch up with so many of our customers.”</w:t>
      </w:r>
    </w:p>
    <w:p w14:paraId="5FB53DFB" w14:textId="4816A14F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The Green Tech Boat Show was incorporated into the main event last year and returned this year after </w:t>
      </w:r>
      <w:r w:rsidR="0087453B">
        <w:rPr>
          <w:rFonts w:ascii="Calibri" w:hAnsi="Calibri" w:cs="Calibri"/>
          <w:color w:val="000000"/>
        </w:rPr>
        <w:t xml:space="preserve">initially </w:t>
      </w:r>
      <w:r w:rsidRPr="00E11265">
        <w:rPr>
          <w:rFonts w:ascii="Calibri" w:hAnsi="Calibri" w:cs="Calibri"/>
          <w:color w:val="000000"/>
        </w:rPr>
        <w:t xml:space="preserve">moving from Plymouth. It showcases the growing mainstream conversation </w:t>
      </w:r>
      <w:r w:rsidR="00D64524">
        <w:rPr>
          <w:rFonts w:ascii="Calibri" w:hAnsi="Calibri" w:cs="Calibri"/>
          <w:color w:val="000000"/>
        </w:rPr>
        <w:t xml:space="preserve">surrounding </w:t>
      </w:r>
      <w:r w:rsidRPr="00E11265">
        <w:rPr>
          <w:rFonts w:ascii="Calibri" w:hAnsi="Calibri" w:cs="Calibri"/>
          <w:color w:val="000000"/>
        </w:rPr>
        <w:t>sustainable boating practices. According to M</w:t>
      </w:r>
      <w:r w:rsidR="00D64524">
        <w:rPr>
          <w:rFonts w:ascii="Calibri" w:hAnsi="Calibri" w:cs="Calibri"/>
          <w:color w:val="000000"/>
        </w:rPr>
        <w:t>a</w:t>
      </w:r>
      <w:r w:rsidRPr="00E11265">
        <w:rPr>
          <w:rFonts w:ascii="Calibri" w:hAnsi="Calibri" w:cs="Calibri"/>
          <w:color w:val="000000"/>
        </w:rPr>
        <w:t xml:space="preserve">yer: “Around </w:t>
      </w:r>
      <w:r w:rsidR="008D16CD">
        <w:rPr>
          <w:rFonts w:ascii="Calibri" w:hAnsi="Calibri" w:cs="Calibri"/>
          <w:color w:val="000000"/>
        </w:rPr>
        <w:t>30</w:t>
      </w:r>
      <w:r w:rsidRPr="00E11265">
        <w:rPr>
          <w:rFonts w:ascii="Calibri" w:hAnsi="Calibri" w:cs="Calibri"/>
          <w:color w:val="000000"/>
        </w:rPr>
        <w:t>% of the show is now green marine technologies.” </w:t>
      </w:r>
    </w:p>
    <w:p w14:paraId="4717A7BD" w14:textId="77529AA3" w:rsidR="00E11265" w:rsidRPr="00E11265" w:rsidRDefault="0087453B" w:rsidP="00E1126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dedicated area, </w:t>
      </w:r>
      <w:r w:rsidR="00E11265" w:rsidRPr="00E11265">
        <w:rPr>
          <w:rFonts w:ascii="Calibri" w:hAnsi="Calibri" w:cs="Calibri"/>
          <w:color w:val="000000"/>
        </w:rPr>
        <w:t xml:space="preserve">The Innovation Hub, </w:t>
      </w:r>
      <w:r>
        <w:rPr>
          <w:rFonts w:ascii="Calibri" w:hAnsi="Calibri" w:cs="Calibri"/>
          <w:color w:val="000000"/>
        </w:rPr>
        <w:t xml:space="preserve">was </w:t>
      </w:r>
      <w:r w:rsidR="00E11265" w:rsidRPr="00E11265">
        <w:rPr>
          <w:rFonts w:ascii="Calibri" w:hAnsi="Calibri" w:cs="Calibri"/>
          <w:color w:val="000000"/>
        </w:rPr>
        <w:t xml:space="preserve">sponsored by </w:t>
      </w:r>
      <w:proofErr w:type="spellStart"/>
      <w:r w:rsidR="00E11265" w:rsidRPr="00E11265">
        <w:rPr>
          <w:rFonts w:ascii="Calibri" w:hAnsi="Calibri" w:cs="Calibri"/>
          <w:color w:val="000000"/>
        </w:rPr>
        <w:t>ePropulsion</w:t>
      </w:r>
      <w:proofErr w:type="spellEnd"/>
      <w:r>
        <w:rPr>
          <w:rFonts w:ascii="Calibri" w:hAnsi="Calibri" w:cs="Calibri"/>
          <w:color w:val="000000"/>
        </w:rPr>
        <w:t xml:space="preserve"> and</w:t>
      </w:r>
      <w:r w:rsidR="00E11265" w:rsidRPr="00E11265">
        <w:rPr>
          <w:rFonts w:ascii="Calibri" w:hAnsi="Calibri" w:cs="Calibri"/>
          <w:color w:val="000000"/>
        </w:rPr>
        <w:t xml:space="preserve"> featured innovative marine technology businesses and organisations </w:t>
      </w:r>
      <w:r w:rsidR="00AC062E">
        <w:rPr>
          <w:rFonts w:ascii="Calibri" w:hAnsi="Calibri" w:cs="Calibri"/>
          <w:color w:val="000000"/>
        </w:rPr>
        <w:t>displaying</w:t>
      </w:r>
      <w:r w:rsidR="00E11265" w:rsidRPr="00E11265">
        <w:rPr>
          <w:rFonts w:ascii="Calibri" w:hAnsi="Calibri" w:cs="Calibri"/>
          <w:color w:val="000000"/>
        </w:rPr>
        <w:t xml:space="preserve"> products aimed at driving the industry forward on a greener, more sustainable path. </w:t>
      </w:r>
    </w:p>
    <w:p w14:paraId="718AEA87" w14:textId="0B046894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The hub’s schedule </w:t>
      </w:r>
      <w:r w:rsidR="00D64524">
        <w:rPr>
          <w:rFonts w:ascii="Calibri" w:hAnsi="Calibri" w:cs="Calibri"/>
          <w:color w:val="000000"/>
        </w:rPr>
        <w:t xml:space="preserve">included </w:t>
      </w:r>
      <w:r w:rsidRPr="00E11265">
        <w:rPr>
          <w:rFonts w:ascii="Calibri" w:hAnsi="Calibri" w:cs="Calibri"/>
          <w:color w:val="000000"/>
        </w:rPr>
        <w:t xml:space="preserve">discussions and presentations from various companies on a </w:t>
      </w:r>
      <w:r w:rsidR="0003050B">
        <w:rPr>
          <w:rFonts w:ascii="Calibri" w:hAnsi="Calibri" w:cs="Calibri"/>
          <w:color w:val="000000"/>
        </w:rPr>
        <w:t xml:space="preserve">broad </w:t>
      </w:r>
      <w:r w:rsidRPr="00E11265">
        <w:rPr>
          <w:rFonts w:ascii="Calibri" w:hAnsi="Calibri" w:cs="Calibri"/>
          <w:color w:val="000000"/>
        </w:rPr>
        <w:t>range of topics, such as recycling boat equipment, electric boat</w:t>
      </w:r>
      <w:r w:rsidR="0087453B">
        <w:rPr>
          <w:rFonts w:ascii="Calibri" w:hAnsi="Calibri" w:cs="Calibri"/>
          <w:color w:val="000000"/>
        </w:rPr>
        <w:t>ing</w:t>
      </w:r>
      <w:r w:rsidRPr="00E11265">
        <w:rPr>
          <w:rFonts w:ascii="Calibri" w:hAnsi="Calibri" w:cs="Calibri"/>
          <w:color w:val="000000"/>
        </w:rPr>
        <w:t>, carbon emissions, sustainable anchoring, and eco-conscious cleaning practices. To highlight those making a special effort toward</w:t>
      </w:r>
      <w:r w:rsidR="00B618A9">
        <w:rPr>
          <w:rFonts w:ascii="Calibri" w:hAnsi="Calibri" w:cs="Calibri"/>
          <w:color w:val="000000"/>
        </w:rPr>
        <w:t>s</w:t>
      </w:r>
      <w:r w:rsidRPr="00E11265">
        <w:rPr>
          <w:rFonts w:ascii="Calibri" w:hAnsi="Calibri" w:cs="Calibri"/>
          <w:color w:val="000000"/>
        </w:rPr>
        <w:t xml:space="preserve"> environmentally sustainable practices, products, and services</w:t>
      </w:r>
      <w:r w:rsidRPr="008635C9">
        <w:rPr>
          <w:rFonts w:ascii="Calibri" w:hAnsi="Calibri" w:cs="Calibri"/>
          <w:color w:val="000000"/>
        </w:rPr>
        <w:t xml:space="preserve">, MDL’s Green Innovator Award also returned </w:t>
      </w:r>
      <w:r w:rsidR="0087453B" w:rsidRPr="008635C9">
        <w:rPr>
          <w:rFonts w:ascii="Calibri" w:hAnsi="Calibri" w:cs="Calibri"/>
          <w:color w:val="000000"/>
        </w:rPr>
        <w:t>for 2024</w:t>
      </w:r>
      <w:r w:rsidR="00B618A9" w:rsidRPr="008635C9">
        <w:rPr>
          <w:rFonts w:ascii="Calibri" w:hAnsi="Calibri" w:cs="Calibri"/>
          <w:color w:val="000000"/>
        </w:rPr>
        <w:t xml:space="preserve">, with PSA </w:t>
      </w:r>
      <w:proofErr w:type="spellStart"/>
      <w:r w:rsidR="00B618A9" w:rsidRPr="008635C9">
        <w:rPr>
          <w:rFonts w:ascii="Calibri" w:hAnsi="Calibri" w:cs="Calibri"/>
          <w:color w:val="000000"/>
        </w:rPr>
        <w:t>PrimeMarine</w:t>
      </w:r>
      <w:proofErr w:type="spellEnd"/>
      <w:r w:rsidR="00B618A9" w:rsidRPr="008635C9">
        <w:rPr>
          <w:rFonts w:ascii="Calibri" w:hAnsi="Calibri" w:cs="Calibri"/>
          <w:color w:val="000000"/>
        </w:rPr>
        <w:t xml:space="preserve"> winning the award.</w:t>
      </w:r>
      <w:r w:rsidR="0087453B">
        <w:rPr>
          <w:rFonts w:ascii="Calibri" w:hAnsi="Calibri" w:cs="Calibri"/>
          <w:color w:val="000000"/>
        </w:rPr>
        <w:t xml:space="preserve"> </w:t>
      </w:r>
    </w:p>
    <w:p w14:paraId="79543A52" w14:textId="7A8F8CC8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lastRenderedPageBreak/>
        <w:t xml:space="preserve">Steve Bruce, Managing Director of the innovation hub sponsor </w:t>
      </w:r>
      <w:proofErr w:type="spellStart"/>
      <w:r w:rsidRPr="00E11265">
        <w:rPr>
          <w:rFonts w:ascii="Calibri" w:hAnsi="Calibri" w:cs="Calibri"/>
          <w:color w:val="000000"/>
        </w:rPr>
        <w:t>ePropulsion</w:t>
      </w:r>
      <w:proofErr w:type="spellEnd"/>
      <w:r w:rsidRPr="00E11265">
        <w:rPr>
          <w:rFonts w:ascii="Calibri" w:hAnsi="Calibri" w:cs="Calibri"/>
          <w:color w:val="000000"/>
        </w:rPr>
        <w:t xml:space="preserve">, says: “At the South Coast &amp; Green Tech Boat Show this year, it was clear that the demand for innovative, sustainable </w:t>
      </w:r>
      <w:r w:rsidR="00151D97">
        <w:rPr>
          <w:rFonts w:ascii="Calibri" w:hAnsi="Calibri" w:cs="Calibri"/>
          <w:color w:val="000000"/>
        </w:rPr>
        <w:t xml:space="preserve">marine technology </w:t>
      </w:r>
      <w:r w:rsidR="00F246A9">
        <w:rPr>
          <w:rFonts w:ascii="Calibri" w:hAnsi="Calibri" w:cs="Calibri"/>
          <w:color w:val="000000"/>
        </w:rPr>
        <w:t>continues to gro</w:t>
      </w:r>
      <w:r w:rsidR="003C4C6F">
        <w:rPr>
          <w:rFonts w:ascii="Calibri" w:hAnsi="Calibri" w:cs="Calibri"/>
          <w:color w:val="000000"/>
        </w:rPr>
        <w:t>w.  I</w:t>
      </w:r>
      <w:r w:rsidR="008F388F">
        <w:rPr>
          <w:rFonts w:ascii="Calibri" w:hAnsi="Calibri" w:cs="Calibri"/>
          <w:color w:val="000000"/>
        </w:rPr>
        <w:t>t was a pleasure to meet so many existing customers and receive so many new enquir</w:t>
      </w:r>
      <w:r w:rsidR="002224FF">
        <w:rPr>
          <w:rFonts w:ascii="Calibri" w:hAnsi="Calibri" w:cs="Calibri"/>
          <w:color w:val="000000"/>
        </w:rPr>
        <w:t>es</w:t>
      </w:r>
      <w:r w:rsidRPr="00E11265">
        <w:rPr>
          <w:rFonts w:ascii="Calibri" w:hAnsi="Calibri" w:cs="Calibri"/>
          <w:color w:val="000000"/>
        </w:rPr>
        <w:t>. Thanks to MDL</w:t>
      </w:r>
      <w:r w:rsidR="0018711C">
        <w:rPr>
          <w:rFonts w:ascii="Calibri" w:hAnsi="Calibri" w:cs="Calibri"/>
          <w:color w:val="000000"/>
        </w:rPr>
        <w:t>’</w:t>
      </w:r>
      <w:r w:rsidRPr="00E11265">
        <w:rPr>
          <w:rFonts w:ascii="Calibri" w:hAnsi="Calibri" w:cs="Calibri"/>
          <w:color w:val="000000"/>
        </w:rPr>
        <w:t xml:space="preserve">s excellent organisation, </w:t>
      </w:r>
      <w:r w:rsidR="008C357E">
        <w:rPr>
          <w:rFonts w:ascii="Calibri" w:hAnsi="Calibri" w:cs="Calibri"/>
          <w:color w:val="000000"/>
        </w:rPr>
        <w:t>and our sponsorship o</w:t>
      </w:r>
      <w:r w:rsidR="003C4C6F">
        <w:rPr>
          <w:rFonts w:ascii="Calibri" w:hAnsi="Calibri" w:cs="Calibri"/>
          <w:color w:val="000000"/>
        </w:rPr>
        <w:t>f</w:t>
      </w:r>
      <w:r w:rsidR="008C357E">
        <w:rPr>
          <w:rFonts w:ascii="Calibri" w:hAnsi="Calibri" w:cs="Calibri"/>
          <w:color w:val="000000"/>
        </w:rPr>
        <w:t xml:space="preserve"> the media centre and innovation hub, </w:t>
      </w:r>
      <w:r w:rsidRPr="00E11265">
        <w:rPr>
          <w:rFonts w:ascii="Calibri" w:hAnsi="Calibri" w:cs="Calibri"/>
          <w:color w:val="000000"/>
        </w:rPr>
        <w:t>the event offered us a perfect platform to showcase our advancements in the electric outboard sector.”</w:t>
      </w:r>
    </w:p>
    <w:p w14:paraId="2F4E509B" w14:textId="16979F2A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Referring to specific products, he comments: “Our new 500w </w:t>
      </w:r>
      <w:proofErr w:type="spellStart"/>
      <w:r w:rsidRPr="00E11265">
        <w:rPr>
          <w:rFonts w:ascii="Calibri" w:hAnsi="Calibri" w:cs="Calibri"/>
          <w:color w:val="000000"/>
        </w:rPr>
        <w:t>eLite</w:t>
      </w:r>
      <w:proofErr w:type="spellEnd"/>
      <w:r w:rsidRPr="00E11265">
        <w:rPr>
          <w:rFonts w:ascii="Calibri" w:hAnsi="Calibri" w:cs="Calibri"/>
          <w:color w:val="000000"/>
        </w:rPr>
        <w:t xml:space="preserve"> motor has been exceptionally well received, and we’ve seen significant interest in our more powerful X-Series and 1-Series </w:t>
      </w:r>
      <w:r w:rsidR="002224FF">
        <w:rPr>
          <w:rFonts w:ascii="Calibri" w:hAnsi="Calibri" w:cs="Calibri"/>
          <w:color w:val="000000"/>
        </w:rPr>
        <w:t>systems</w:t>
      </w:r>
      <w:r w:rsidRPr="00E11265">
        <w:rPr>
          <w:rFonts w:ascii="Calibri" w:hAnsi="Calibri" w:cs="Calibri"/>
          <w:color w:val="000000"/>
        </w:rPr>
        <w:t>.”</w:t>
      </w:r>
    </w:p>
    <w:p w14:paraId="6A7704AD" w14:textId="653C80ED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>Aside from a significant focus on sustainability, a</w:t>
      </w:r>
      <w:r w:rsidR="00EB01C3">
        <w:rPr>
          <w:rFonts w:ascii="Calibri" w:hAnsi="Calibri" w:cs="Calibri"/>
          <w:color w:val="000000"/>
        </w:rPr>
        <w:t>n especially noteworthy</w:t>
      </w:r>
      <w:r w:rsidRPr="00E11265">
        <w:rPr>
          <w:rFonts w:ascii="Calibri" w:hAnsi="Calibri" w:cs="Calibri"/>
          <w:color w:val="000000"/>
        </w:rPr>
        <w:t xml:space="preserve"> highlight of the show was the special welcome home parade and celebration for the iconic sailing yacht </w:t>
      </w:r>
      <w:r w:rsidRPr="00D64524">
        <w:rPr>
          <w:rFonts w:ascii="Calibri" w:hAnsi="Calibri" w:cs="Calibri"/>
          <w:i/>
          <w:iCs/>
          <w:color w:val="000000"/>
        </w:rPr>
        <w:t>Maiden</w:t>
      </w:r>
      <w:r w:rsidRPr="00E11265">
        <w:rPr>
          <w:rFonts w:ascii="Calibri" w:hAnsi="Calibri" w:cs="Calibri"/>
          <w:color w:val="000000"/>
        </w:rPr>
        <w:t xml:space="preserve"> on Saturday, April 20, </w:t>
      </w:r>
      <w:r w:rsidR="008635C9">
        <w:rPr>
          <w:rFonts w:ascii="Calibri" w:hAnsi="Calibri" w:cs="Calibri"/>
          <w:color w:val="000000"/>
        </w:rPr>
        <w:t>following her around-the-world voyage</w:t>
      </w:r>
      <w:r w:rsidRPr="00E11265">
        <w:rPr>
          <w:rFonts w:ascii="Calibri" w:hAnsi="Calibri" w:cs="Calibri"/>
          <w:color w:val="000000"/>
        </w:rPr>
        <w:t xml:space="preserve">. Ocean Village offered </w:t>
      </w:r>
      <w:r w:rsidR="003B53A1">
        <w:rPr>
          <w:rFonts w:ascii="Calibri" w:hAnsi="Calibri" w:cs="Calibri"/>
          <w:color w:val="000000"/>
        </w:rPr>
        <w:t xml:space="preserve">the perfect </w:t>
      </w:r>
      <w:r w:rsidRPr="00E11265">
        <w:rPr>
          <w:rFonts w:ascii="Calibri" w:hAnsi="Calibri" w:cs="Calibri"/>
          <w:color w:val="000000"/>
        </w:rPr>
        <w:t>vantage point to view the yacht’s arrival. </w:t>
      </w:r>
    </w:p>
    <w:p w14:paraId="72FB4DCA" w14:textId="7130F65C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The official welcome for the all-female crew was to celebrate the completion of </w:t>
      </w:r>
      <w:r w:rsidR="00D71844">
        <w:rPr>
          <w:rFonts w:ascii="Calibri" w:hAnsi="Calibri" w:cs="Calibri"/>
          <w:color w:val="000000"/>
        </w:rPr>
        <w:t>the</w:t>
      </w:r>
      <w:r w:rsidRPr="00E11265">
        <w:rPr>
          <w:rFonts w:ascii="Calibri" w:hAnsi="Calibri" w:cs="Calibri"/>
          <w:color w:val="000000"/>
        </w:rPr>
        <w:t xml:space="preserve"> final 27,000-mile world race, which departed </w:t>
      </w:r>
      <w:r w:rsidR="003B53A1">
        <w:rPr>
          <w:rFonts w:ascii="Calibri" w:hAnsi="Calibri" w:cs="Calibri"/>
          <w:color w:val="000000"/>
        </w:rPr>
        <w:t>Southampton last September. The race also</w:t>
      </w:r>
      <w:r w:rsidRPr="00E11265">
        <w:rPr>
          <w:rFonts w:ascii="Calibri" w:hAnsi="Calibri" w:cs="Calibri"/>
          <w:color w:val="000000"/>
        </w:rPr>
        <w:t xml:space="preserve"> conclude</w:t>
      </w:r>
      <w:r w:rsidR="003B53A1">
        <w:rPr>
          <w:rFonts w:ascii="Calibri" w:hAnsi="Calibri" w:cs="Calibri"/>
          <w:color w:val="000000"/>
        </w:rPr>
        <w:t>d</w:t>
      </w:r>
      <w:r w:rsidRPr="00E11265">
        <w:rPr>
          <w:rFonts w:ascii="Calibri" w:hAnsi="Calibri" w:cs="Calibri"/>
          <w:color w:val="000000"/>
        </w:rPr>
        <w:t xml:space="preserve"> </w:t>
      </w:r>
      <w:r w:rsidR="003B53A1" w:rsidRPr="003B53A1">
        <w:rPr>
          <w:rFonts w:ascii="Calibri" w:hAnsi="Calibri" w:cs="Calibri"/>
          <w:i/>
          <w:iCs/>
          <w:color w:val="000000"/>
        </w:rPr>
        <w:t>Maiden’s</w:t>
      </w:r>
      <w:r w:rsidRPr="00E11265">
        <w:rPr>
          <w:rFonts w:ascii="Calibri" w:hAnsi="Calibri" w:cs="Calibri"/>
          <w:color w:val="000000"/>
        </w:rPr>
        <w:t xml:space="preserve"> six-year campaign promoting equality for the next generation, raising awareness and funds for girls’ </w:t>
      </w:r>
      <w:r w:rsidR="003B53A1">
        <w:rPr>
          <w:rFonts w:ascii="Calibri" w:hAnsi="Calibri" w:cs="Calibri"/>
          <w:color w:val="000000"/>
        </w:rPr>
        <w:t>education worldwide.</w:t>
      </w:r>
    </w:p>
    <w:p w14:paraId="2DE442A2" w14:textId="2186A62A" w:rsidR="00E1126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8121C0">
        <w:rPr>
          <w:rFonts w:ascii="Calibri" w:hAnsi="Calibri" w:cs="Calibri"/>
          <w:color w:val="000000"/>
        </w:rPr>
        <w:t xml:space="preserve">“It was an honour hosting this historic moment of </w:t>
      </w:r>
      <w:r w:rsidRPr="008121C0">
        <w:rPr>
          <w:rFonts w:ascii="Calibri" w:hAnsi="Calibri" w:cs="Calibri"/>
          <w:i/>
          <w:iCs/>
          <w:color w:val="000000"/>
        </w:rPr>
        <w:t xml:space="preserve">Maiden’s </w:t>
      </w:r>
      <w:r w:rsidRPr="008121C0">
        <w:rPr>
          <w:rFonts w:ascii="Calibri" w:hAnsi="Calibri" w:cs="Calibri"/>
          <w:color w:val="000000"/>
        </w:rPr>
        <w:t>welcome home parade to celebrate their incredible achievements</w:t>
      </w:r>
      <w:r w:rsidR="00820336" w:rsidRPr="008121C0">
        <w:rPr>
          <w:rFonts w:ascii="Calibri" w:hAnsi="Calibri" w:cs="Calibri"/>
          <w:color w:val="000000"/>
        </w:rPr>
        <w:t xml:space="preserve">; </w:t>
      </w:r>
      <w:r w:rsidRPr="008121C0">
        <w:rPr>
          <w:rFonts w:ascii="Calibri" w:hAnsi="Calibri" w:cs="Calibri"/>
          <w:color w:val="000000"/>
        </w:rPr>
        <w:t>there was such a spirit of camaraderie and passion throughout the day</w:t>
      </w:r>
      <w:r w:rsidR="00D64524" w:rsidRPr="008121C0">
        <w:rPr>
          <w:rFonts w:ascii="Calibri" w:hAnsi="Calibri" w:cs="Calibri"/>
          <w:color w:val="000000"/>
        </w:rPr>
        <w:t>s</w:t>
      </w:r>
      <w:r w:rsidRPr="008121C0">
        <w:rPr>
          <w:rFonts w:ascii="Calibri" w:hAnsi="Calibri" w:cs="Calibri"/>
          <w:color w:val="000000"/>
        </w:rPr>
        <w:t xml:space="preserve"> that </w:t>
      </w:r>
      <w:r w:rsidR="002667EC" w:rsidRPr="008121C0">
        <w:rPr>
          <w:rFonts w:ascii="Calibri" w:hAnsi="Calibri" w:cs="Calibri"/>
          <w:color w:val="000000"/>
        </w:rPr>
        <w:t xml:space="preserve">also </w:t>
      </w:r>
      <w:r w:rsidR="003B53A1" w:rsidRPr="008121C0">
        <w:rPr>
          <w:rFonts w:ascii="Calibri" w:hAnsi="Calibri" w:cs="Calibri"/>
          <w:color w:val="000000"/>
        </w:rPr>
        <w:t>reflects</w:t>
      </w:r>
      <w:r w:rsidRPr="008121C0">
        <w:rPr>
          <w:rFonts w:ascii="Calibri" w:hAnsi="Calibri" w:cs="Calibri"/>
          <w:color w:val="000000"/>
        </w:rPr>
        <w:t xml:space="preserve"> our entire boating community,” says Mayer.</w:t>
      </w:r>
      <w:r w:rsidRPr="00E11265">
        <w:rPr>
          <w:rFonts w:ascii="Calibri" w:hAnsi="Calibri" w:cs="Calibri"/>
          <w:color w:val="000000"/>
        </w:rPr>
        <w:t> </w:t>
      </w:r>
    </w:p>
    <w:p w14:paraId="10883324" w14:textId="7D5BBBE8" w:rsidR="006F68D0" w:rsidRDefault="008121C0" w:rsidP="00E1126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 </w:t>
      </w:r>
      <w:r w:rsidR="00E11265" w:rsidRPr="00E11265">
        <w:rPr>
          <w:rFonts w:ascii="Calibri" w:hAnsi="Calibri" w:cs="Calibri"/>
          <w:color w:val="000000"/>
        </w:rPr>
        <w:t xml:space="preserve">Monday, April 22, </w:t>
      </w:r>
      <w:r w:rsidR="00A05603">
        <w:rPr>
          <w:rFonts w:ascii="Calibri" w:hAnsi="Calibri" w:cs="Calibri"/>
          <w:color w:val="000000"/>
        </w:rPr>
        <w:t xml:space="preserve">it </w:t>
      </w:r>
      <w:r w:rsidR="002842C1">
        <w:rPr>
          <w:rFonts w:ascii="Calibri" w:hAnsi="Calibri" w:cs="Calibri"/>
          <w:color w:val="000000"/>
        </w:rPr>
        <w:t>was</w:t>
      </w:r>
      <w:r w:rsidR="00A05603">
        <w:rPr>
          <w:rFonts w:ascii="Calibri" w:hAnsi="Calibri" w:cs="Calibri"/>
          <w:color w:val="000000"/>
        </w:rPr>
        <w:t xml:space="preserve"> officially confirmed that </w:t>
      </w:r>
      <w:r w:rsidR="00E11265" w:rsidRPr="00D64524">
        <w:rPr>
          <w:rFonts w:ascii="Calibri" w:hAnsi="Calibri" w:cs="Calibri"/>
          <w:i/>
          <w:iCs/>
          <w:color w:val="000000"/>
        </w:rPr>
        <w:t>Maiden</w:t>
      </w:r>
      <w:r w:rsidR="00E11265" w:rsidRPr="00E11265">
        <w:rPr>
          <w:rFonts w:ascii="Calibri" w:hAnsi="Calibri" w:cs="Calibri"/>
          <w:color w:val="000000"/>
        </w:rPr>
        <w:t xml:space="preserve"> </w:t>
      </w:r>
      <w:r w:rsidR="00A05603">
        <w:rPr>
          <w:rFonts w:ascii="Calibri" w:hAnsi="Calibri" w:cs="Calibri"/>
          <w:color w:val="000000"/>
        </w:rPr>
        <w:t xml:space="preserve">secured </w:t>
      </w:r>
      <w:r w:rsidR="002842C1">
        <w:rPr>
          <w:rFonts w:ascii="Calibri" w:hAnsi="Calibri" w:cs="Calibri"/>
          <w:color w:val="000000"/>
        </w:rPr>
        <w:t xml:space="preserve">first place in the </w:t>
      </w:r>
      <w:r w:rsidR="00E11265" w:rsidRPr="00E11265">
        <w:rPr>
          <w:rFonts w:ascii="Calibri" w:hAnsi="Calibri" w:cs="Calibri"/>
          <w:color w:val="000000"/>
        </w:rPr>
        <w:t>Ocean Globe Race</w:t>
      </w:r>
      <w:r w:rsidR="0030528B">
        <w:rPr>
          <w:rFonts w:ascii="Calibri" w:hAnsi="Calibri" w:cs="Calibri"/>
          <w:color w:val="000000"/>
        </w:rPr>
        <w:t>, becoming the first all-female crew to win a round-the-world yacht race</w:t>
      </w:r>
      <w:r w:rsidR="00E11265" w:rsidRPr="00E11265">
        <w:rPr>
          <w:rFonts w:ascii="Calibri" w:hAnsi="Calibri" w:cs="Calibri"/>
          <w:color w:val="000000"/>
        </w:rPr>
        <w:t xml:space="preserve">. </w:t>
      </w:r>
      <w:r w:rsidR="00CC69F4">
        <w:rPr>
          <w:rFonts w:ascii="Calibri" w:hAnsi="Calibri" w:cs="Calibri"/>
          <w:color w:val="000000"/>
        </w:rPr>
        <w:t>T</w:t>
      </w:r>
      <w:r w:rsidR="00C434DA">
        <w:rPr>
          <w:rFonts w:ascii="Calibri" w:hAnsi="Calibri" w:cs="Calibri"/>
          <w:color w:val="000000"/>
        </w:rPr>
        <w:t xml:space="preserve">he </w:t>
      </w:r>
      <w:r w:rsidR="00C434DA" w:rsidRPr="00C434DA">
        <w:rPr>
          <w:rFonts w:ascii="Calibri" w:hAnsi="Calibri" w:cs="Calibri"/>
          <w:i/>
          <w:iCs/>
          <w:color w:val="000000"/>
        </w:rPr>
        <w:t>Maiden</w:t>
      </w:r>
      <w:r w:rsidR="00C434DA">
        <w:rPr>
          <w:rFonts w:ascii="Calibri" w:hAnsi="Calibri" w:cs="Calibri"/>
          <w:color w:val="000000"/>
        </w:rPr>
        <w:t xml:space="preserve"> crew</w:t>
      </w:r>
      <w:r w:rsidR="004F4983">
        <w:rPr>
          <w:rFonts w:ascii="Calibri" w:hAnsi="Calibri" w:cs="Calibri"/>
          <w:color w:val="000000"/>
        </w:rPr>
        <w:t xml:space="preserve"> also achieved several ground-breaking milestones,</w:t>
      </w:r>
      <w:r w:rsidR="007C2AB9">
        <w:rPr>
          <w:rFonts w:ascii="Calibri" w:hAnsi="Calibri" w:cs="Calibri"/>
          <w:color w:val="000000"/>
        </w:rPr>
        <w:t xml:space="preserve"> includ</w:t>
      </w:r>
      <w:r w:rsidR="004F4983">
        <w:rPr>
          <w:rFonts w:ascii="Calibri" w:hAnsi="Calibri" w:cs="Calibri"/>
          <w:color w:val="000000"/>
        </w:rPr>
        <w:t>ing</w:t>
      </w:r>
      <w:r w:rsidR="005D39B4">
        <w:rPr>
          <w:rFonts w:ascii="Calibri" w:hAnsi="Calibri" w:cs="Calibri"/>
          <w:color w:val="000000"/>
        </w:rPr>
        <w:t xml:space="preserve"> the</w:t>
      </w:r>
      <w:r w:rsidR="007C2AB9">
        <w:rPr>
          <w:rFonts w:ascii="Calibri" w:hAnsi="Calibri" w:cs="Calibri"/>
          <w:color w:val="000000"/>
        </w:rPr>
        <w:t xml:space="preserve"> </w:t>
      </w:r>
      <w:r w:rsidR="00E32263">
        <w:rPr>
          <w:rFonts w:ascii="Segoe UI Emoji" w:hAnsi="Segoe UI Emoji" w:cs="Segoe UI Emoji"/>
          <w:color w:val="000000"/>
        </w:rPr>
        <w:t>first</w:t>
      </w:r>
      <w:r w:rsidR="00B94F8A" w:rsidRPr="00B94F8A">
        <w:rPr>
          <w:rFonts w:ascii="Segoe UI Emoji" w:hAnsi="Segoe UI Emoji" w:cs="Segoe UI Emoji"/>
          <w:color w:val="000000"/>
        </w:rPr>
        <w:t xml:space="preserve"> </w:t>
      </w:r>
      <w:r w:rsidR="00E32263">
        <w:rPr>
          <w:rFonts w:ascii="Calibri" w:hAnsi="Calibri" w:cs="Calibri"/>
          <w:color w:val="000000"/>
        </w:rPr>
        <w:t>f</w:t>
      </w:r>
      <w:r w:rsidR="00B94F8A" w:rsidRPr="00B94F8A">
        <w:rPr>
          <w:rFonts w:ascii="Calibri" w:hAnsi="Calibri" w:cs="Calibri"/>
          <w:color w:val="000000"/>
        </w:rPr>
        <w:t>emale British skipper to win a round</w:t>
      </w:r>
      <w:r w:rsidR="0030214F">
        <w:rPr>
          <w:rFonts w:ascii="Calibri" w:hAnsi="Calibri" w:cs="Calibri"/>
          <w:color w:val="000000"/>
        </w:rPr>
        <w:t>-</w:t>
      </w:r>
      <w:r w:rsidR="00B94F8A" w:rsidRPr="00B94F8A">
        <w:rPr>
          <w:rFonts w:ascii="Calibri" w:hAnsi="Calibri" w:cs="Calibri"/>
          <w:color w:val="000000"/>
        </w:rPr>
        <w:t>the</w:t>
      </w:r>
      <w:r w:rsidR="0030214F">
        <w:rPr>
          <w:rFonts w:ascii="Calibri" w:hAnsi="Calibri" w:cs="Calibri"/>
          <w:color w:val="000000"/>
        </w:rPr>
        <w:t>-</w:t>
      </w:r>
      <w:r w:rsidR="00B94F8A" w:rsidRPr="00B94F8A">
        <w:rPr>
          <w:rFonts w:ascii="Calibri" w:hAnsi="Calibri" w:cs="Calibri"/>
          <w:color w:val="000000"/>
        </w:rPr>
        <w:t>world race</w:t>
      </w:r>
      <w:r w:rsidR="00B94F8A">
        <w:rPr>
          <w:rFonts w:ascii="Calibri" w:hAnsi="Calibri" w:cs="Calibri"/>
          <w:color w:val="000000"/>
        </w:rPr>
        <w:t xml:space="preserve">, </w:t>
      </w:r>
      <w:r w:rsidR="005D39B4">
        <w:rPr>
          <w:rFonts w:ascii="Calibri" w:hAnsi="Calibri" w:cs="Calibri"/>
          <w:color w:val="000000"/>
        </w:rPr>
        <w:t xml:space="preserve">the </w:t>
      </w:r>
      <w:r w:rsidR="00E32263">
        <w:rPr>
          <w:rFonts w:ascii="Segoe UI Emoji" w:hAnsi="Segoe UI Emoji" w:cs="Segoe UI Emoji"/>
          <w:color w:val="000000"/>
        </w:rPr>
        <w:t>first</w:t>
      </w:r>
      <w:r w:rsidR="00B94F8A" w:rsidRPr="00B94F8A">
        <w:rPr>
          <w:rFonts w:ascii="Segoe UI Emoji" w:hAnsi="Segoe UI Emoji" w:cs="Segoe UI Emoji"/>
          <w:color w:val="000000"/>
        </w:rPr>
        <w:t xml:space="preserve"> </w:t>
      </w:r>
      <w:r w:rsidR="00E32263">
        <w:rPr>
          <w:rFonts w:ascii="Calibri" w:hAnsi="Calibri" w:cs="Calibri"/>
          <w:color w:val="000000"/>
        </w:rPr>
        <w:t>f</w:t>
      </w:r>
      <w:r w:rsidR="00B94F8A" w:rsidRPr="00B94F8A">
        <w:rPr>
          <w:rFonts w:ascii="Calibri" w:hAnsi="Calibri" w:cs="Calibri"/>
          <w:color w:val="000000"/>
        </w:rPr>
        <w:t>ully crewed British boat to win the round</w:t>
      </w:r>
      <w:r w:rsidR="005D39B4">
        <w:rPr>
          <w:rFonts w:ascii="Calibri" w:hAnsi="Calibri" w:cs="Calibri"/>
          <w:color w:val="000000"/>
        </w:rPr>
        <w:t>-</w:t>
      </w:r>
      <w:r w:rsidR="00B94F8A" w:rsidRPr="00B94F8A">
        <w:rPr>
          <w:rFonts w:ascii="Calibri" w:hAnsi="Calibri" w:cs="Calibri"/>
          <w:color w:val="000000"/>
        </w:rPr>
        <w:t>the</w:t>
      </w:r>
      <w:r w:rsidR="005D39B4">
        <w:rPr>
          <w:rFonts w:ascii="Calibri" w:hAnsi="Calibri" w:cs="Calibri"/>
          <w:color w:val="000000"/>
        </w:rPr>
        <w:t>-</w:t>
      </w:r>
      <w:r w:rsidR="00B94F8A" w:rsidRPr="00B94F8A">
        <w:rPr>
          <w:rFonts w:ascii="Calibri" w:hAnsi="Calibri" w:cs="Calibri"/>
          <w:color w:val="000000"/>
        </w:rPr>
        <w:t>world race</w:t>
      </w:r>
      <w:r w:rsidR="00B94F8A">
        <w:rPr>
          <w:rFonts w:ascii="Calibri" w:hAnsi="Calibri" w:cs="Calibri"/>
          <w:color w:val="000000"/>
        </w:rPr>
        <w:t xml:space="preserve">, </w:t>
      </w:r>
      <w:r w:rsidR="005D39B4">
        <w:rPr>
          <w:rFonts w:ascii="Calibri" w:hAnsi="Calibri" w:cs="Calibri"/>
          <w:color w:val="000000"/>
        </w:rPr>
        <w:t xml:space="preserve">the </w:t>
      </w:r>
      <w:r w:rsidR="00E32263">
        <w:rPr>
          <w:rFonts w:ascii="Segoe UI Emoji" w:hAnsi="Segoe UI Emoji" w:cs="Segoe UI Emoji"/>
          <w:color w:val="000000"/>
        </w:rPr>
        <w:t>first</w:t>
      </w:r>
      <w:r w:rsidR="00B94F8A" w:rsidRPr="00B94F8A">
        <w:rPr>
          <w:rFonts w:ascii="Segoe UI Emoji" w:hAnsi="Segoe UI Emoji" w:cs="Segoe UI Emoji"/>
          <w:color w:val="000000"/>
        </w:rPr>
        <w:t xml:space="preserve"> </w:t>
      </w:r>
      <w:r w:rsidR="00E73EFD">
        <w:rPr>
          <w:rFonts w:ascii="Calibri" w:hAnsi="Calibri" w:cs="Calibri"/>
          <w:color w:val="000000"/>
        </w:rPr>
        <w:t>b</w:t>
      </w:r>
      <w:r w:rsidR="00B94F8A" w:rsidRPr="00B94F8A">
        <w:rPr>
          <w:rFonts w:ascii="Calibri" w:hAnsi="Calibri" w:cs="Calibri"/>
          <w:color w:val="000000"/>
        </w:rPr>
        <w:t>lack women to race around the world</w:t>
      </w:r>
      <w:r w:rsidR="00B94F8A">
        <w:rPr>
          <w:rFonts w:ascii="Calibri" w:hAnsi="Calibri" w:cs="Calibri"/>
          <w:color w:val="000000"/>
        </w:rPr>
        <w:t xml:space="preserve"> and</w:t>
      </w:r>
      <w:r w:rsidR="00164072">
        <w:rPr>
          <w:rFonts w:ascii="Calibri" w:hAnsi="Calibri" w:cs="Calibri"/>
          <w:color w:val="000000"/>
        </w:rPr>
        <w:t xml:space="preserve"> the first</w:t>
      </w:r>
      <w:r w:rsidR="00B94F8A">
        <w:rPr>
          <w:rFonts w:ascii="Calibri" w:hAnsi="Calibri" w:cs="Calibri"/>
          <w:color w:val="000000"/>
        </w:rPr>
        <w:t xml:space="preserve"> </w:t>
      </w:r>
      <w:r w:rsidR="00B94F8A" w:rsidRPr="00B94F8A">
        <w:rPr>
          <w:rFonts w:ascii="Calibri" w:hAnsi="Calibri" w:cs="Calibri"/>
          <w:color w:val="000000"/>
        </w:rPr>
        <w:t>Afghan woman to race in a round</w:t>
      </w:r>
      <w:r w:rsidR="00031ED8">
        <w:rPr>
          <w:rFonts w:ascii="Calibri" w:hAnsi="Calibri" w:cs="Calibri"/>
          <w:color w:val="000000"/>
        </w:rPr>
        <w:t>-</w:t>
      </w:r>
      <w:r w:rsidR="00B94F8A" w:rsidRPr="00B94F8A">
        <w:rPr>
          <w:rFonts w:ascii="Calibri" w:hAnsi="Calibri" w:cs="Calibri"/>
          <w:color w:val="000000"/>
        </w:rPr>
        <w:t>the</w:t>
      </w:r>
      <w:r w:rsidR="00031ED8">
        <w:rPr>
          <w:rFonts w:ascii="Calibri" w:hAnsi="Calibri" w:cs="Calibri"/>
          <w:color w:val="000000"/>
        </w:rPr>
        <w:t>-</w:t>
      </w:r>
      <w:r w:rsidR="00B94F8A" w:rsidRPr="00B94F8A">
        <w:rPr>
          <w:rFonts w:ascii="Calibri" w:hAnsi="Calibri" w:cs="Calibri"/>
          <w:color w:val="000000"/>
        </w:rPr>
        <w:t>world</w:t>
      </w:r>
      <w:r w:rsidR="00031ED8">
        <w:rPr>
          <w:rFonts w:ascii="Calibri" w:hAnsi="Calibri" w:cs="Calibri"/>
          <w:color w:val="000000"/>
        </w:rPr>
        <w:t>-</w:t>
      </w:r>
      <w:r w:rsidR="00B94F8A" w:rsidRPr="00B94F8A">
        <w:rPr>
          <w:rFonts w:ascii="Calibri" w:hAnsi="Calibri" w:cs="Calibri"/>
          <w:color w:val="000000"/>
        </w:rPr>
        <w:t>race</w:t>
      </w:r>
      <w:r w:rsidR="003845B1">
        <w:rPr>
          <w:rFonts w:ascii="Calibri" w:hAnsi="Calibri" w:cs="Calibri"/>
          <w:color w:val="000000"/>
        </w:rPr>
        <w:t>.</w:t>
      </w:r>
    </w:p>
    <w:p w14:paraId="4ACFAB8C" w14:textId="5DA9E2B5" w:rsidR="002667EC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>Adding to an already incredible feat</w:t>
      </w:r>
      <w:r w:rsidR="00AE64D9">
        <w:rPr>
          <w:rFonts w:ascii="Calibri" w:hAnsi="Calibri" w:cs="Calibri"/>
          <w:color w:val="000000"/>
        </w:rPr>
        <w:t>, t</w:t>
      </w:r>
      <w:r w:rsidRPr="00E11265">
        <w:rPr>
          <w:rFonts w:ascii="Calibri" w:hAnsi="Calibri" w:cs="Calibri"/>
          <w:color w:val="000000"/>
        </w:rPr>
        <w:t>he 27,000 nautical miles of racing</w:t>
      </w:r>
      <w:r w:rsidR="002667EC">
        <w:rPr>
          <w:rFonts w:ascii="Calibri" w:hAnsi="Calibri" w:cs="Calibri"/>
          <w:color w:val="000000"/>
        </w:rPr>
        <w:t xml:space="preserve"> relied solely on the intrepid female crew using traditional navigation methods – a sextant, </w:t>
      </w:r>
      <w:proofErr w:type="gramStart"/>
      <w:r w:rsidR="002667EC">
        <w:rPr>
          <w:rFonts w:ascii="Calibri" w:hAnsi="Calibri" w:cs="Calibri"/>
          <w:color w:val="000000"/>
        </w:rPr>
        <w:t>charts</w:t>
      </w:r>
      <w:proofErr w:type="gramEnd"/>
      <w:r w:rsidR="002667EC">
        <w:rPr>
          <w:rFonts w:ascii="Calibri" w:hAnsi="Calibri" w:cs="Calibri"/>
          <w:color w:val="000000"/>
        </w:rPr>
        <w:t xml:space="preserve"> and celestial navigation. </w:t>
      </w:r>
    </w:p>
    <w:p w14:paraId="4DA7C15D" w14:textId="6B13DB9D" w:rsidR="003E72E4" w:rsidRDefault="00C3508A" w:rsidP="00E11265">
      <w:pPr>
        <w:pStyle w:val="NormalWeb"/>
        <w:rPr>
          <w:rFonts w:ascii="Calibri" w:hAnsi="Calibri" w:cs="Calibri"/>
          <w:color w:val="000000"/>
        </w:rPr>
      </w:pPr>
      <w:r w:rsidRPr="00901E15">
        <w:rPr>
          <w:rFonts w:ascii="Calibri" w:hAnsi="Calibri" w:cs="Calibri"/>
          <w:color w:val="000000"/>
        </w:rPr>
        <w:t xml:space="preserve">“MDL gave </w:t>
      </w:r>
      <w:r w:rsidR="005B2675" w:rsidRPr="00901E15">
        <w:rPr>
          <w:rFonts w:ascii="Calibri" w:hAnsi="Calibri" w:cs="Calibri"/>
          <w:color w:val="000000"/>
        </w:rPr>
        <w:t>the entire fleet such a great send-off</w:t>
      </w:r>
      <w:r w:rsidR="007A0CF4">
        <w:rPr>
          <w:rFonts w:ascii="Calibri" w:hAnsi="Calibri" w:cs="Calibri"/>
          <w:color w:val="000000"/>
        </w:rPr>
        <w:t>,</w:t>
      </w:r>
      <w:r w:rsidR="005B2675" w:rsidRPr="00901E15">
        <w:rPr>
          <w:rFonts w:ascii="Calibri" w:hAnsi="Calibri" w:cs="Calibri"/>
          <w:color w:val="000000"/>
        </w:rPr>
        <w:t xml:space="preserve">” says </w:t>
      </w:r>
      <w:r w:rsidR="00D11AAD" w:rsidRPr="00901E15">
        <w:rPr>
          <w:rFonts w:ascii="Calibri" w:hAnsi="Calibri" w:cs="Calibri"/>
          <w:color w:val="000000"/>
        </w:rPr>
        <w:t xml:space="preserve">Tracy Edwards MBE, </w:t>
      </w:r>
      <w:r w:rsidR="00324AFD" w:rsidRPr="00901E15">
        <w:rPr>
          <w:rFonts w:ascii="Calibri" w:hAnsi="Calibri" w:cs="Calibri"/>
          <w:color w:val="000000"/>
        </w:rPr>
        <w:t>s</w:t>
      </w:r>
      <w:r w:rsidR="000447D1" w:rsidRPr="00901E15">
        <w:rPr>
          <w:rFonts w:ascii="Calibri" w:hAnsi="Calibri" w:cs="Calibri"/>
          <w:color w:val="000000"/>
        </w:rPr>
        <w:t>kipper</w:t>
      </w:r>
      <w:r w:rsidR="00324AFD" w:rsidRPr="00901E15">
        <w:rPr>
          <w:rFonts w:ascii="Calibri" w:hAnsi="Calibri" w:cs="Calibri"/>
          <w:color w:val="000000"/>
        </w:rPr>
        <w:t xml:space="preserve"> of</w:t>
      </w:r>
      <w:r w:rsidR="005B2675" w:rsidRPr="00901E15">
        <w:rPr>
          <w:rFonts w:ascii="Calibri" w:hAnsi="Calibri" w:cs="Calibri"/>
          <w:color w:val="000000"/>
        </w:rPr>
        <w:t xml:space="preserve"> </w:t>
      </w:r>
      <w:r w:rsidR="00662CB8" w:rsidRPr="00901E15">
        <w:rPr>
          <w:rFonts w:ascii="Calibri" w:hAnsi="Calibri" w:cs="Calibri"/>
          <w:color w:val="000000"/>
        </w:rPr>
        <w:t xml:space="preserve">the </w:t>
      </w:r>
      <w:r w:rsidR="000447D1" w:rsidRPr="00901E15">
        <w:rPr>
          <w:rFonts w:ascii="Calibri" w:hAnsi="Calibri" w:cs="Calibri"/>
          <w:color w:val="000000"/>
        </w:rPr>
        <w:t>first all-female crew in 1989</w:t>
      </w:r>
      <w:r w:rsidR="009061AC" w:rsidRPr="00901E15">
        <w:rPr>
          <w:rFonts w:ascii="Calibri" w:hAnsi="Calibri" w:cs="Calibri"/>
          <w:color w:val="000000"/>
        </w:rPr>
        <w:t>.  “</w:t>
      </w:r>
      <w:r w:rsidR="003E72E4" w:rsidRPr="00901E15">
        <w:rPr>
          <w:rFonts w:ascii="Calibri" w:hAnsi="Calibri" w:cs="Calibri"/>
          <w:color w:val="000000"/>
        </w:rPr>
        <w:t xml:space="preserve">Tim Mayer, Lauren </w:t>
      </w:r>
      <w:proofErr w:type="gramStart"/>
      <w:r w:rsidR="003E72E4" w:rsidRPr="00901E15">
        <w:rPr>
          <w:rFonts w:ascii="Calibri" w:hAnsi="Calibri" w:cs="Calibri"/>
          <w:color w:val="000000"/>
        </w:rPr>
        <w:t>McCann</w:t>
      </w:r>
      <w:proofErr w:type="gramEnd"/>
      <w:r w:rsidR="003E72E4" w:rsidRPr="00901E15">
        <w:rPr>
          <w:rFonts w:ascii="Calibri" w:hAnsi="Calibri" w:cs="Calibri"/>
          <w:color w:val="000000"/>
        </w:rPr>
        <w:t xml:space="preserve"> and the </w:t>
      </w:r>
      <w:r w:rsidR="00B1052C" w:rsidRPr="00901E15">
        <w:rPr>
          <w:rFonts w:ascii="Calibri" w:hAnsi="Calibri" w:cs="Calibri"/>
          <w:color w:val="000000"/>
        </w:rPr>
        <w:t xml:space="preserve">whole </w:t>
      </w:r>
      <w:r w:rsidR="003E72E4" w:rsidRPr="00901E15">
        <w:rPr>
          <w:rFonts w:ascii="Calibri" w:hAnsi="Calibri" w:cs="Calibri"/>
          <w:color w:val="000000"/>
        </w:rPr>
        <w:t xml:space="preserve">team went the extra mile for </w:t>
      </w:r>
      <w:r w:rsidR="003E72E4" w:rsidRPr="007A0CF4">
        <w:rPr>
          <w:rFonts w:ascii="Calibri" w:hAnsi="Calibri" w:cs="Calibri"/>
          <w:i/>
          <w:iCs/>
          <w:color w:val="000000"/>
        </w:rPr>
        <w:t>Maiden</w:t>
      </w:r>
      <w:r w:rsidR="003E72E4" w:rsidRPr="00901E15">
        <w:rPr>
          <w:rFonts w:ascii="Calibri" w:hAnsi="Calibri" w:cs="Calibri"/>
          <w:color w:val="000000"/>
        </w:rPr>
        <w:t xml:space="preserve"> at the end of our World Tour and were so supportive </w:t>
      </w:r>
      <w:r w:rsidR="000A076B" w:rsidRPr="00901E15">
        <w:rPr>
          <w:rFonts w:ascii="Calibri" w:hAnsi="Calibri" w:cs="Calibri"/>
          <w:color w:val="000000"/>
        </w:rPr>
        <w:t xml:space="preserve">to us </w:t>
      </w:r>
      <w:r w:rsidR="0056640B">
        <w:rPr>
          <w:rFonts w:ascii="Calibri" w:hAnsi="Calibri" w:cs="Calibri"/>
          <w:color w:val="000000"/>
        </w:rPr>
        <w:t>during</w:t>
      </w:r>
      <w:r w:rsidR="003E72E4" w:rsidRPr="00901E15">
        <w:rPr>
          <w:rFonts w:ascii="Calibri" w:hAnsi="Calibri" w:cs="Calibri"/>
          <w:color w:val="000000"/>
        </w:rPr>
        <w:t xml:space="preserve"> our Parade of Sail and celebrations! A huge thank you from us all</w:t>
      </w:r>
      <w:r w:rsidR="0056640B">
        <w:rPr>
          <w:rFonts w:ascii="Calibri" w:hAnsi="Calibri" w:cs="Calibri"/>
          <w:color w:val="000000"/>
        </w:rPr>
        <w:t>,</w:t>
      </w:r>
      <w:r w:rsidR="00DE0074" w:rsidRPr="00901E15">
        <w:rPr>
          <w:rFonts w:ascii="Calibri" w:hAnsi="Calibri" w:cs="Calibri"/>
          <w:color w:val="000000"/>
        </w:rPr>
        <w:t>” Edwards continues.</w:t>
      </w:r>
    </w:p>
    <w:p w14:paraId="58762FE0" w14:textId="6A57F144" w:rsidR="00CF0F87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The ‘Parade of Sail’ flotilla with </w:t>
      </w:r>
      <w:r w:rsidRPr="00D64524">
        <w:rPr>
          <w:rFonts w:ascii="Calibri" w:hAnsi="Calibri" w:cs="Calibri"/>
          <w:i/>
          <w:iCs/>
          <w:color w:val="000000"/>
        </w:rPr>
        <w:t>Maiden</w:t>
      </w:r>
      <w:r w:rsidRPr="00E11265">
        <w:rPr>
          <w:rFonts w:ascii="Calibri" w:hAnsi="Calibri" w:cs="Calibri"/>
          <w:color w:val="000000"/>
        </w:rPr>
        <w:t xml:space="preserve"> crossed the Solent from Cowes on the Isle of Wight and into Ocean Village on Saturday, where the guest of honour and its 1989/90 Whitbread Round the World Race “Godmother” - Sarah Ferguson, Duchess of York - awaited. An enthusiastic and long-standing supporter who named the yacht at its 1988 launch.</w:t>
      </w:r>
    </w:p>
    <w:p w14:paraId="630AE0C6" w14:textId="73B66D93" w:rsidR="00A16C25" w:rsidRPr="00E11265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lastRenderedPageBreak/>
        <w:t>The Duchess was</w:t>
      </w:r>
      <w:r w:rsidR="00CF0F87">
        <w:rPr>
          <w:rFonts w:ascii="Calibri" w:hAnsi="Calibri" w:cs="Calibri"/>
          <w:color w:val="000000"/>
        </w:rPr>
        <w:t xml:space="preserve"> also</w:t>
      </w:r>
      <w:r w:rsidRPr="00E11265">
        <w:rPr>
          <w:rFonts w:ascii="Calibri" w:hAnsi="Calibri" w:cs="Calibri"/>
          <w:color w:val="000000"/>
        </w:rPr>
        <w:t xml:space="preserve"> joined by </w:t>
      </w:r>
      <w:r w:rsidR="00CF0F87">
        <w:rPr>
          <w:rFonts w:ascii="Calibri" w:hAnsi="Calibri" w:cs="Calibri"/>
          <w:color w:val="000000"/>
        </w:rPr>
        <w:t>more royal visitors with</w:t>
      </w:r>
      <w:r w:rsidR="00272D29">
        <w:rPr>
          <w:rFonts w:ascii="Calibri" w:hAnsi="Calibri" w:cs="Calibri"/>
          <w:color w:val="000000"/>
        </w:rPr>
        <w:t>in</w:t>
      </w:r>
      <w:r w:rsidR="00CF0F87">
        <w:rPr>
          <w:rFonts w:ascii="Calibri" w:hAnsi="Calibri" w:cs="Calibri"/>
          <w:color w:val="000000"/>
        </w:rPr>
        <w:t xml:space="preserve"> the welcoming parade</w:t>
      </w:r>
      <w:r w:rsidR="00272D29">
        <w:rPr>
          <w:rFonts w:ascii="Calibri" w:hAnsi="Calibri" w:cs="Calibri"/>
          <w:color w:val="000000"/>
        </w:rPr>
        <w:t xml:space="preserve">, </w:t>
      </w:r>
      <w:r w:rsidR="00AC7BEC">
        <w:rPr>
          <w:rFonts w:ascii="Calibri" w:hAnsi="Calibri" w:cs="Calibri"/>
          <w:color w:val="000000"/>
        </w:rPr>
        <w:t>including</w:t>
      </w:r>
      <w:r w:rsidR="00CF0F87">
        <w:rPr>
          <w:rFonts w:ascii="Calibri" w:hAnsi="Calibri" w:cs="Calibri"/>
          <w:color w:val="000000"/>
        </w:rPr>
        <w:t xml:space="preserve"> the daughter of the late King Hussein of Jordan, Princess Haya bin</w:t>
      </w:r>
      <w:r w:rsidR="00F81A3E">
        <w:rPr>
          <w:rFonts w:ascii="Calibri" w:hAnsi="Calibri" w:cs="Calibri"/>
          <w:color w:val="000000"/>
        </w:rPr>
        <w:t>t</w:t>
      </w:r>
      <w:r w:rsidR="00CF0F87">
        <w:rPr>
          <w:rFonts w:ascii="Calibri" w:hAnsi="Calibri" w:cs="Calibri"/>
          <w:color w:val="000000"/>
        </w:rPr>
        <w:t xml:space="preserve"> Hussein. Media outlets, </w:t>
      </w:r>
      <w:r w:rsidRPr="00E11265">
        <w:rPr>
          <w:rFonts w:ascii="Calibri" w:hAnsi="Calibri" w:cs="Calibri"/>
          <w:color w:val="000000"/>
        </w:rPr>
        <w:t xml:space="preserve">BBC South and the Daily Echo </w:t>
      </w:r>
      <w:r w:rsidR="00CF0F87">
        <w:rPr>
          <w:rFonts w:ascii="Calibri" w:hAnsi="Calibri" w:cs="Calibri"/>
          <w:color w:val="000000"/>
        </w:rPr>
        <w:t xml:space="preserve">attended </w:t>
      </w:r>
      <w:r w:rsidRPr="00E11265">
        <w:rPr>
          <w:rFonts w:ascii="Calibri" w:hAnsi="Calibri" w:cs="Calibri"/>
          <w:color w:val="000000"/>
        </w:rPr>
        <w:t>to cover the exhilarating homecoming. </w:t>
      </w:r>
    </w:p>
    <w:p w14:paraId="2FF75EF0" w14:textId="7C8339B5" w:rsidR="00605F94" w:rsidRDefault="00E11265" w:rsidP="00E11265">
      <w:pPr>
        <w:pStyle w:val="NormalWeb"/>
        <w:rPr>
          <w:rFonts w:ascii="Calibri" w:hAnsi="Calibri" w:cs="Calibri"/>
          <w:color w:val="000000"/>
        </w:rPr>
      </w:pPr>
      <w:r w:rsidRPr="00E11265">
        <w:rPr>
          <w:rFonts w:ascii="Calibri" w:hAnsi="Calibri" w:cs="Calibri"/>
          <w:color w:val="000000"/>
        </w:rPr>
        <w:t xml:space="preserve">The South Coast &amp; Green Tech Boat Show will return to </w:t>
      </w:r>
      <w:r w:rsidR="00652404">
        <w:rPr>
          <w:rFonts w:ascii="Calibri" w:hAnsi="Calibri" w:cs="Calibri"/>
          <w:color w:val="000000"/>
        </w:rPr>
        <w:t xml:space="preserve">MDL’s </w:t>
      </w:r>
      <w:r w:rsidRPr="00E11265">
        <w:rPr>
          <w:rFonts w:ascii="Calibri" w:hAnsi="Calibri" w:cs="Calibri"/>
          <w:color w:val="000000"/>
        </w:rPr>
        <w:t xml:space="preserve">Ocean Village </w:t>
      </w:r>
      <w:r w:rsidR="00A04906">
        <w:rPr>
          <w:rFonts w:ascii="Calibri" w:hAnsi="Calibri" w:cs="Calibri"/>
          <w:color w:val="000000"/>
        </w:rPr>
        <w:t xml:space="preserve">Marina </w:t>
      </w:r>
      <w:r w:rsidR="00125DBE">
        <w:rPr>
          <w:rFonts w:ascii="Calibri" w:hAnsi="Calibri" w:cs="Calibri"/>
          <w:color w:val="000000"/>
        </w:rPr>
        <w:t>in</w:t>
      </w:r>
      <w:r w:rsidRPr="00E11265">
        <w:rPr>
          <w:rFonts w:ascii="Calibri" w:hAnsi="Calibri" w:cs="Calibri"/>
          <w:color w:val="000000"/>
        </w:rPr>
        <w:t xml:space="preserve"> </w:t>
      </w:r>
      <w:r w:rsidR="00892D62">
        <w:rPr>
          <w:rFonts w:ascii="Calibri" w:hAnsi="Calibri" w:cs="Calibri"/>
          <w:color w:val="000000"/>
        </w:rPr>
        <w:t>2025</w:t>
      </w:r>
      <w:r w:rsidRPr="00E11265">
        <w:rPr>
          <w:rFonts w:ascii="Calibri" w:hAnsi="Calibri" w:cs="Calibri"/>
          <w:color w:val="000000"/>
        </w:rPr>
        <w:t>.</w:t>
      </w:r>
      <w:r w:rsidR="00E440AC">
        <w:rPr>
          <w:rStyle w:val="CommentReference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892D62">
        <w:rPr>
          <w:rFonts w:ascii="Calibri" w:hAnsi="Calibri" w:cs="Calibri"/>
          <w:color w:val="000000"/>
        </w:rPr>
        <w:t xml:space="preserve"> </w:t>
      </w:r>
      <w:r w:rsidR="00E440AC">
        <w:rPr>
          <w:rFonts w:ascii="Calibri" w:hAnsi="Calibri" w:cs="Calibri"/>
          <w:color w:val="000000"/>
        </w:rPr>
        <w:t>For</w:t>
      </w:r>
      <w:r w:rsidR="00A5693B">
        <w:rPr>
          <w:rFonts w:ascii="Calibri" w:hAnsi="Calibri" w:cs="Calibri"/>
          <w:color w:val="000000"/>
        </w:rPr>
        <w:t xml:space="preserve"> more information about next year’s show, keep an eye on </w:t>
      </w:r>
      <w:hyperlink r:id="rId5" w:history="1">
        <w:r w:rsidR="00A5693B" w:rsidRPr="007D7EB2">
          <w:rPr>
            <w:rStyle w:val="Hyperlink"/>
            <w:rFonts w:ascii="Calibri" w:hAnsi="Calibri" w:cs="Calibri"/>
          </w:rPr>
          <w:t>www.mdlboatshow.co.uk</w:t>
        </w:r>
      </w:hyperlink>
    </w:p>
    <w:p w14:paraId="0B13ECF8" w14:textId="079D6810" w:rsidR="00A5693B" w:rsidRDefault="00A5693B" w:rsidP="00E1126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exhibit at the 2025 show, contact: </w:t>
      </w:r>
      <w:hyperlink r:id="rId6" w:history="1">
        <w:r w:rsidRPr="007D7EB2">
          <w:rPr>
            <w:rStyle w:val="Hyperlink"/>
            <w:rFonts w:ascii="Calibri" w:hAnsi="Calibri" w:cs="Calibri"/>
          </w:rPr>
          <w:t>t.mayer@mdlmarinas.co.uk</w:t>
        </w:r>
      </w:hyperlink>
    </w:p>
    <w:p w14:paraId="4886EEF9" w14:textId="7544C4AC" w:rsidR="00A5693B" w:rsidRDefault="00D106FB" w:rsidP="00605F94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ENDS</w:t>
      </w:r>
    </w:p>
    <w:p w14:paraId="6F689E46" w14:textId="77777777" w:rsidR="007A0A99" w:rsidRDefault="007A0A99" w:rsidP="00605F94">
      <w:pPr>
        <w:rPr>
          <w:rFonts w:ascii="Calibri" w:hAnsi="Calibri" w:cs="Calibri"/>
          <w:b/>
          <w:bCs/>
          <w:color w:val="000000"/>
        </w:rPr>
      </w:pPr>
    </w:p>
    <w:p w14:paraId="04C3C986" w14:textId="77777777" w:rsidR="007A0A99" w:rsidRDefault="007A0A99" w:rsidP="00605F94">
      <w:pPr>
        <w:rPr>
          <w:rFonts w:ascii="Calibri" w:hAnsi="Calibri" w:cs="Calibri"/>
          <w:b/>
          <w:bCs/>
          <w:color w:val="000000"/>
        </w:rPr>
      </w:pPr>
    </w:p>
    <w:p w14:paraId="7810AF5A" w14:textId="5B5E3793" w:rsidR="00605F94" w:rsidRPr="00D11BC6" w:rsidRDefault="00605F94" w:rsidP="00605F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332414D8" w14:textId="77777777" w:rsidR="00605F94" w:rsidRDefault="00605F94" w:rsidP="00605F94">
      <w:pPr>
        <w:rPr>
          <w:rFonts w:ascii="Calibri" w:hAnsi="Calibri" w:cs="Calibri"/>
          <w:color w:val="000000"/>
        </w:rPr>
      </w:pPr>
    </w:p>
    <w:p w14:paraId="0A4073C5" w14:textId="77777777" w:rsidR="00605F94" w:rsidRDefault="00605F94" w:rsidP="00605F9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MDL Marinas Group Ltd</w:t>
      </w:r>
    </w:p>
    <w:p w14:paraId="65A6031D" w14:textId="77777777" w:rsidR="00605F94" w:rsidRDefault="00605F94" w:rsidP="00605F94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2CD2525E" w14:textId="77777777" w:rsidR="00605F94" w:rsidRDefault="00605F94" w:rsidP="00605F94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1BAEAA08" w14:textId="77777777" w:rsidR="00605F94" w:rsidRDefault="00605F94" w:rsidP="00605F94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16BDAC22" w14:textId="77777777" w:rsidR="00605F94" w:rsidRDefault="00605F94" w:rsidP="00605F94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4AECCA5A" w14:textId="77777777" w:rsidR="00605F94" w:rsidRDefault="00605F94" w:rsidP="00605F94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91BBFA6" w14:textId="77777777" w:rsidR="00605F94" w:rsidRDefault="00605F94" w:rsidP="00605F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</w:rPr>
      </w:pPr>
    </w:p>
    <w:p w14:paraId="38944528" w14:textId="77777777" w:rsidR="00605F94" w:rsidRDefault="00605F94" w:rsidP="00605F9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</w:rPr>
        <w:t>MAA</w:t>
      </w:r>
    </w:p>
    <w:p w14:paraId="2B2DE121" w14:textId="77777777" w:rsidR="00605F94" w:rsidRDefault="00605F94" w:rsidP="00605F9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1A228169" w14:textId="77777777" w:rsidR="00605F94" w:rsidRDefault="00605F94" w:rsidP="00605F9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CB6B7E" w14:textId="77777777" w:rsidR="00605F94" w:rsidRDefault="00605F94" w:rsidP="00605F9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6EE78C26" w14:textId="77777777" w:rsidR="00605F94" w:rsidRDefault="00605F94" w:rsidP="00605F9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43F883AB" w14:textId="77777777" w:rsidR="00605F94" w:rsidRDefault="00605F94" w:rsidP="00605F94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2FE00652" w14:textId="77777777" w:rsidR="00605F94" w:rsidRDefault="00605F94" w:rsidP="00605F94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405F5167" w14:textId="77777777" w:rsidR="00605F94" w:rsidRDefault="00605F94" w:rsidP="00605F94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99DAB23" w14:textId="2B726D48" w:rsidR="00605F94" w:rsidRDefault="00605F94" w:rsidP="002B6605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Mike Shepherd</w:t>
      </w:r>
    </w:p>
    <w:p w14:paraId="10BB3409" w14:textId="48A22955" w:rsidR="00605F94" w:rsidRDefault="00605F94" w:rsidP="002B6605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8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78C805CC" w14:textId="0B4DB382" w:rsidR="00605F94" w:rsidRPr="00FC66F8" w:rsidRDefault="00605F94" w:rsidP="002B6605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</w:t>
      </w:r>
    </w:p>
    <w:p w14:paraId="52ADFEB1" w14:textId="77777777" w:rsidR="00605F94" w:rsidRDefault="00605F94"/>
    <w:sectPr w:rsidR="0060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623137">
    <w:abstractNumId w:val="0"/>
  </w:num>
  <w:num w:numId="2" w16cid:durableId="125720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60"/>
    <w:rsid w:val="0003050B"/>
    <w:rsid w:val="00031ED8"/>
    <w:rsid w:val="000359C1"/>
    <w:rsid w:val="00037C00"/>
    <w:rsid w:val="000447D1"/>
    <w:rsid w:val="000860C5"/>
    <w:rsid w:val="000A076B"/>
    <w:rsid w:val="00125DBE"/>
    <w:rsid w:val="00151D97"/>
    <w:rsid w:val="001542AF"/>
    <w:rsid w:val="00164072"/>
    <w:rsid w:val="001643F2"/>
    <w:rsid w:val="0018711C"/>
    <w:rsid w:val="001A3541"/>
    <w:rsid w:val="001D7A45"/>
    <w:rsid w:val="002101DF"/>
    <w:rsid w:val="00212587"/>
    <w:rsid w:val="002224FF"/>
    <w:rsid w:val="00236C7A"/>
    <w:rsid w:val="002667EC"/>
    <w:rsid w:val="00272D29"/>
    <w:rsid w:val="002842C1"/>
    <w:rsid w:val="002B6605"/>
    <w:rsid w:val="002F50DF"/>
    <w:rsid w:val="0030214F"/>
    <w:rsid w:val="0030528B"/>
    <w:rsid w:val="00324AFD"/>
    <w:rsid w:val="003354CA"/>
    <w:rsid w:val="0034287C"/>
    <w:rsid w:val="00361FDA"/>
    <w:rsid w:val="003661EE"/>
    <w:rsid w:val="003845B1"/>
    <w:rsid w:val="003B53A1"/>
    <w:rsid w:val="003C4C6F"/>
    <w:rsid w:val="003E72E4"/>
    <w:rsid w:val="004A0B73"/>
    <w:rsid w:val="004B262C"/>
    <w:rsid w:val="004E3A2E"/>
    <w:rsid w:val="004F4983"/>
    <w:rsid w:val="00506BE5"/>
    <w:rsid w:val="00541B9F"/>
    <w:rsid w:val="0056640B"/>
    <w:rsid w:val="005B2675"/>
    <w:rsid w:val="005D39B4"/>
    <w:rsid w:val="005D4685"/>
    <w:rsid w:val="00605F94"/>
    <w:rsid w:val="00652404"/>
    <w:rsid w:val="00662CB8"/>
    <w:rsid w:val="006F68D0"/>
    <w:rsid w:val="007A0A99"/>
    <w:rsid w:val="007A0CF4"/>
    <w:rsid w:val="007A39CF"/>
    <w:rsid w:val="007C2AB9"/>
    <w:rsid w:val="008121C0"/>
    <w:rsid w:val="00820336"/>
    <w:rsid w:val="008543A8"/>
    <w:rsid w:val="008635C9"/>
    <w:rsid w:val="0087453B"/>
    <w:rsid w:val="00892D62"/>
    <w:rsid w:val="008B1139"/>
    <w:rsid w:val="008C357E"/>
    <w:rsid w:val="008D16CD"/>
    <w:rsid w:val="008E491A"/>
    <w:rsid w:val="008F388F"/>
    <w:rsid w:val="00901E15"/>
    <w:rsid w:val="009061AC"/>
    <w:rsid w:val="00980152"/>
    <w:rsid w:val="009919CA"/>
    <w:rsid w:val="009B1E04"/>
    <w:rsid w:val="00A04906"/>
    <w:rsid w:val="00A05603"/>
    <w:rsid w:val="00A16C25"/>
    <w:rsid w:val="00A5693B"/>
    <w:rsid w:val="00AC062E"/>
    <w:rsid w:val="00AC7BEC"/>
    <w:rsid w:val="00AD7803"/>
    <w:rsid w:val="00AE09F3"/>
    <w:rsid w:val="00AE64D9"/>
    <w:rsid w:val="00B1052C"/>
    <w:rsid w:val="00B618A9"/>
    <w:rsid w:val="00B94F8A"/>
    <w:rsid w:val="00BA3DA3"/>
    <w:rsid w:val="00C33D51"/>
    <w:rsid w:val="00C3508A"/>
    <w:rsid w:val="00C434DA"/>
    <w:rsid w:val="00CC69F4"/>
    <w:rsid w:val="00CF0F87"/>
    <w:rsid w:val="00D106FB"/>
    <w:rsid w:val="00D11AAD"/>
    <w:rsid w:val="00D350E4"/>
    <w:rsid w:val="00D45055"/>
    <w:rsid w:val="00D64524"/>
    <w:rsid w:val="00D71844"/>
    <w:rsid w:val="00D74920"/>
    <w:rsid w:val="00D75696"/>
    <w:rsid w:val="00D83160"/>
    <w:rsid w:val="00DE0074"/>
    <w:rsid w:val="00E11265"/>
    <w:rsid w:val="00E32263"/>
    <w:rsid w:val="00E440AC"/>
    <w:rsid w:val="00E73EFD"/>
    <w:rsid w:val="00E82115"/>
    <w:rsid w:val="00EA7BCE"/>
    <w:rsid w:val="00EB01C3"/>
    <w:rsid w:val="00EF5249"/>
    <w:rsid w:val="00F246A9"/>
    <w:rsid w:val="00F25D90"/>
    <w:rsid w:val="00F3145E"/>
    <w:rsid w:val="00F3337D"/>
    <w:rsid w:val="00F81A3E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5098B"/>
  <w15:chartTrackingRefBased/>
  <w15:docId w15:val="{C84F1081-3C09-B34F-85F7-FB614E8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9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1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1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1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1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1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1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1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1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1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1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1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1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1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1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1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1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1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1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1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1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1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1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1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1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1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1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160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605F94"/>
  </w:style>
  <w:style w:type="paragraph" w:customStyle="1" w:styleId="paragraph">
    <w:name w:val="paragraph"/>
    <w:basedOn w:val="Normal"/>
    <w:rsid w:val="00605F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05F94"/>
  </w:style>
  <w:style w:type="character" w:styleId="Hyperlink">
    <w:name w:val="Hyperlink"/>
    <w:basedOn w:val="DefaultParagraphFont"/>
    <w:uiPriority w:val="99"/>
    <w:unhideWhenUsed/>
    <w:rsid w:val="00605F94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2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10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69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DB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maa.age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lmarina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mayer@mdlmarinas.co.uk" TargetMode="External"/><Relationship Id="rId5" Type="http://schemas.openxmlformats.org/officeDocument/2006/relationships/hyperlink" Target="http://www.mdlboatshow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</dc:creator>
  <cp:keywords/>
  <dc:description/>
  <cp:lastModifiedBy>Emma Stanbury</cp:lastModifiedBy>
  <cp:revision>65</cp:revision>
  <dcterms:created xsi:type="dcterms:W3CDTF">2024-04-23T09:01:00Z</dcterms:created>
  <dcterms:modified xsi:type="dcterms:W3CDTF">2024-04-23T14:14:00Z</dcterms:modified>
</cp:coreProperties>
</file>